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FB" w:rsidRDefault="008B0BFB" w:rsidP="008B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Дискуссия «Амурский тигр</w:t>
      </w:r>
      <w:r w:rsidRPr="00F510B7">
        <w:rPr>
          <w:rFonts w:ascii="Times New Roman" w:hAnsi="Times New Roman" w:cs="Times New Roman"/>
          <w:b/>
          <w:sz w:val="28"/>
          <w:szCs w:val="28"/>
        </w:rPr>
        <w:t>».</w:t>
      </w:r>
    </w:p>
    <w:p w:rsidR="008B0BFB" w:rsidRPr="00071CBA" w:rsidRDefault="008B0BFB" w:rsidP="00934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CBA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B0BFB" w:rsidRDefault="008B0BFB" w:rsidP="008B0BFB">
      <w:pPr>
        <w:widowControl w:val="0"/>
        <w:spacing w:before="120"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71CBA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5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Инициирование про</w:t>
      </w:r>
      <w:r w:rsidRPr="00072F09">
        <w:rPr>
          <w:rFonts w:ascii="Times New Roman" w:hAnsi="Times New Roman" w:cs="Times New Roman"/>
          <w:color w:val="000000"/>
          <w:sz w:val="28"/>
          <w:szCs w:val="28"/>
        </w:rPr>
        <w:t xml:space="preserve">цессов самопознания с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привлечением игровых и практиче</w:t>
      </w:r>
      <w:r w:rsidRPr="00072F09">
        <w:rPr>
          <w:rFonts w:ascii="Times New Roman" w:hAnsi="Times New Roman" w:cs="Times New Roman"/>
          <w:color w:val="000000"/>
          <w:sz w:val="28"/>
          <w:szCs w:val="28"/>
        </w:rPr>
        <w:t>ских их форм деятельности позв</w:t>
      </w:r>
      <w:r>
        <w:rPr>
          <w:rFonts w:ascii="Times New Roman" w:hAnsi="Times New Roman" w:cs="Times New Roman"/>
          <w:color w:val="000000"/>
          <w:sz w:val="28"/>
          <w:szCs w:val="28"/>
        </w:rPr>
        <w:t>оляет сформировать у учащихся</w:t>
      </w:r>
      <w:r w:rsidRPr="00072F09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 ценное отношение к природе и, дав толчок к нравственному самосовершенствованию, побудить духовное начало в подрастающем человеке</w:t>
      </w:r>
    </w:p>
    <w:p w:rsidR="008B0BFB" w:rsidRPr="0015021C" w:rsidRDefault="008B0BFB" w:rsidP="008B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лет работаю</w:t>
      </w:r>
      <w:r w:rsidR="00934F0F">
        <w:rPr>
          <w:rFonts w:ascii="Times New Roman" w:hAnsi="Times New Roman" w:cs="Times New Roman"/>
          <w:sz w:val="28"/>
          <w:szCs w:val="28"/>
        </w:rPr>
        <w:t xml:space="preserve"> по теме «Сохр</w:t>
      </w:r>
      <w:r w:rsidR="00934F0F" w:rsidRPr="00934F0F">
        <w:rPr>
          <w:rFonts w:ascii="Times New Roman" w:hAnsi="Times New Roman" w:cs="Times New Roman"/>
          <w:sz w:val="28"/>
          <w:szCs w:val="28"/>
        </w:rPr>
        <w:t>а</w:t>
      </w:r>
      <w:r w:rsidRPr="00934F0F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амурского тигра». Становятся старше мои дети и работать с учащимися среднего возраста хочется по новому. </w:t>
      </w:r>
      <w:r w:rsidRPr="0015021C">
        <w:rPr>
          <w:rFonts w:ascii="Times New Roman" w:hAnsi="Times New Roman" w:cs="Times New Roman"/>
          <w:sz w:val="28"/>
          <w:szCs w:val="28"/>
        </w:rPr>
        <w:t xml:space="preserve">Учебная дискуссия– один из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15021C">
        <w:rPr>
          <w:rFonts w:ascii="Times New Roman" w:hAnsi="Times New Roman" w:cs="Times New Roman"/>
          <w:sz w:val="28"/>
          <w:szCs w:val="28"/>
        </w:rPr>
        <w:t>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для меня и моих детей</w:t>
      </w:r>
      <w:r w:rsidRPr="0015021C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опробую в своей работе</w:t>
      </w:r>
      <w:r w:rsidRPr="0015021C">
        <w:rPr>
          <w:rFonts w:ascii="Times New Roman" w:hAnsi="Times New Roman" w:cs="Times New Roman"/>
          <w:sz w:val="28"/>
          <w:szCs w:val="28"/>
        </w:rPr>
        <w:t>. Суть метода дискуссии состоит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в рамках </w:t>
      </w:r>
      <w:r w:rsidRPr="0015021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15021C">
        <w:rPr>
          <w:rFonts w:ascii="Times New Roman" w:hAnsi="Times New Roman" w:cs="Times New Roman"/>
          <w:sz w:val="28"/>
          <w:szCs w:val="28"/>
        </w:rPr>
        <w:t xml:space="preserve"> обмена взглядами по конкретной проблеме. Преимущества дискуссии- в стимулировании по</w:t>
      </w:r>
      <w:r>
        <w:rPr>
          <w:rFonts w:ascii="Times New Roman" w:hAnsi="Times New Roman" w:cs="Times New Roman"/>
          <w:sz w:val="28"/>
          <w:szCs w:val="28"/>
        </w:rPr>
        <w:t>знавательного процесса учащихся</w:t>
      </w:r>
      <w:r w:rsidRPr="00150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BFB" w:rsidRPr="0015021C" w:rsidRDefault="008B0BFB" w:rsidP="008B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021C">
        <w:rPr>
          <w:rFonts w:ascii="Times New Roman" w:hAnsi="Times New Roman" w:cs="Times New Roman"/>
          <w:sz w:val="28"/>
          <w:szCs w:val="28"/>
        </w:rPr>
        <w:t>Дискуссия должная быть подготовлена прежде всего в содержательном отношении. Без знания темы дискуссия будет мало продуктивной.  Хорошо подготовленная дискусс</w:t>
      </w:r>
      <w:r>
        <w:rPr>
          <w:rFonts w:ascii="Times New Roman" w:hAnsi="Times New Roman" w:cs="Times New Roman"/>
          <w:sz w:val="28"/>
          <w:szCs w:val="28"/>
        </w:rPr>
        <w:t>ия приобретает характер не только спора, но и более глубокого изучения темы и обмена информацией</w:t>
      </w:r>
      <w:r w:rsidRPr="0015021C">
        <w:rPr>
          <w:rFonts w:ascii="Times New Roman" w:hAnsi="Times New Roman" w:cs="Times New Roman"/>
          <w:sz w:val="28"/>
          <w:szCs w:val="28"/>
        </w:rPr>
        <w:t>.</w:t>
      </w:r>
    </w:p>
    <w:p w:rsidR="008B0BFB" w:rsidRPr="0015021C" w:rsidRDefault="008B0BFB" w:rsidP="008B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021C">
        <w:rPr>
          <w:rFonts w:ascii="Times New Roman" w:hAnsi="Times New Roman" w:cs="Times New Roman"/>
          <w:sz w:val="28"/>
          <w:szCs w:val="28"/>
        </w:rPr>
        <w:t>Конечно, нельзя ожидать, ч</w:t>
      </w:r>
      <w:r>
        <w:rPr>
          <w:rFonts w:ascii="Times New Roman" w:hAnsi="Times New Roman" w:cs="Times New Roman"/>
          <w:sz w:val="28"/>
          <w:szCs w:val="28"/>
        </w:rPr>
        <w:t>то учащиеся, решат какую-то глобальную проблему,</w:t>
      </w:r>
      <w:r w:rsidRPr="0015021C">
        <w:rPr>
          <w:rFonts w:ascii="Times New Roman" w:hAnsi="Times New Roman" w:cs="Times New Roman"/>
          <w:sz w:val="28"/>
          <w:szCs w:val="28"/>
        </w:rPr>
        <w:t xml:space="preserve"> но несомненно спор вызове</w:t>
      </w:r>
      <w:r>
        <w:rPr>
          <w:rFonts w:ascii="Times New Roman" w:hAnsi="Times New Roman" w:cs="Times New Roman"/>
          <w:sz w:val="28"/>
          <w:szCs w:val="28"/>
        </w:rPr>
        <w:t>т повышенный интерес к проблеме, ж</w:t>
      </w:r>
      <w:r w:rsidRPr="0015021C">
        <w:rPr>
          <w:rFonts w:ascii="Times New Roman" w:hAnsi="Times New Roman" w:cs="Times New Roman"/>
          <w:sz w:val="28"/>
          <w:szCs w:val="28"/>
        </w:rPr>
        <w:t>елание глубже разобраться в ней.</w:t>
      </w:r>
    </w:p>
    <w:p w:rsidR="008B0BFB" w:rsidRDefault="008B0BFB" w:rsidP="008B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дискуссии у учащихся крепнет умение точно и ясно излагать свои мысли, при</w:t>
      </w:r>
      <w:r w:rsidRPr="0015021C">
        <w:rPr>
          <w:rFonts w:ascii="Times New Roman" w:hAnsi="Times New Roman" w:cs="Times New Roman"/>
          <w:sz w:val="28"/>
          <w:szCs w:val="28"/>
        </w:rPr>
        <w:t>водить конкретные док</w:t>
      </w:r>
      <w:r>
        <w:rPr>
          <w:rFonts w:ascii="Times New Roman" w:hAnsi="Times New Roman" w:cs="Times New Roman"/>
          <w:sz w:val="28"/>
          <w:szCs w:val="28"/>
        </w:rPr>
        <w:t>азательства, обмениваться опытом работы</w:t>
      </w:r>
      <w:r w:rsidRPr="0015021C">
        <w:rPr>
          <w:rFonts w:ascii="Times New Roman" w:hAnsi="Times New Roman" w:cs="Times New Roman"/>
          <w:sz w:val="28"/>
          <w:szCs w:val="28"/>
        </w:rPr>
        <w:t xml:space="preserve"> Воспитательное значение дискуссии состоит в том, ч</w:t>
      </w:r>
      <w:r>
        <w:rPr>
          <w:rFonts w:ascii="Times New Roman" w:hAnsi="Times New Roman" w:cs="Times New Roman"/>
          <w:sz w:val="28"/>
          <w:szCs w:val="28"/>
        </w:rPr>
        <w:t>то она помогае</w:t>
      </w:r>
      <w:r w:rsidRPr="0015021C">
        <w:rPr>
          <w:rFonts w:ascii="Times New Roman" w:hAnsi="Times New Roman" w:cs="Times New Roman"/>
          <w:sz w:val="28"/>
          <w:szCs w:val="28"/>
        </w:rPr>
        <w:t>т выявить особенности характера ее участников, исправить недостатки в их п</w:t>
      </w:r>
      <w:r>
        <w:rPr>
          <w:rFonts w:ascii="Times New Roman" w:hAnsi="Times New Roman" w:cs="Times New Roman"/>
          <w:sz w:val="28"/>
          <w:szCs w:val="28"/>
        </w:rPr>
        <w:t>оведении, такие к</w:t>
      </w:r>
      <w:r w:rsidRPr="0015021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21C">
        <w:rPr>
          <w:rFonts w:ascii="Times New Roman" w:hAnsi="Times New Roman" w:cs="Times New Roman"/>
          <w:sz w:val="28"/>
          <w:szCs w:val="28"/>
        </w:rPr>
        <w:t xml:space="preserve"> например,</w:t>
      </w:r>
      <w:r>
        <w:rPr>
          <w:rFonts w:ascii="Times New Roman" w:hAnsi="Times New Roman" w:cs="Times New Roman"/>
          <w:sz w:val="28"/>
          <w:szCs w:val="28"/>
        </w:rPr>
        <w:t xml:space="preserve"> как неуважение к собеседнику, н</w:t>
      </w:r>
      <w:r w:rsidRPr="0015021C">
        <w:rPr>
          <w:rFonts w:ascii="Times New Roman" w:hAnsi="Times New Roman" w:cs="Times New Roman"/>
          <w:sz w:val="28"/>
          <w:szCs w:val="28"/>
        </w:rPr>
        <w:t xml:space="preserve">есдержанность </w:t>
      </w:r>
      <w:r>
        <w:rPr>
          <w:rFonts w:ascii="Times New Roman" w:hAnsi="Times New Roman" w:cs="Times New Roman"/>
          <w:sz w:val="28"/>
          <w:szCs w:val="28"/>
        </w:rPr>
        <w:t>и др.  И</w:t>
      </w:r>
      <w:r w:rsidRPr="0015021C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метода дискуссии мы попробовали провести и с ребятами среднего звена, уже хорошо подготовленных по этой теме в течение нескольких лет.</w:t>
      </w:r>
    </w:p>
    <w:p w:rsidR="008B0BFB" w:rsidRDefault="008B0BFB" w:rsidP="008B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872">
        <w:rPr>
          <w:rFonts w:ascii="Times New Roman" w:hAnsi="Times New Roman" w:cs="Times New Roman"/>
          <w:b/>
          <w:color w:val="000000"/>
          <w:sz w:val="28"/>
          <w:szCs w:val="28"/>
        </w:rPr>
        <w:t>Тема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>: Сохраним хозяина дальневосточной тайги.</w:t>
      </w:r>
    </w:p>
    <w:p w:rsidR="008B0BFB" w:rsidRDefault="008B0BFB" w:rsidP="008B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872">
        <w:rPr>
          <w:rFonts w:ascii="Times New Roman" w:hAnsi="Times New Roman" w:cs="Times New Roman"/>
          <w:b/>
          <w:color w:val="000000"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7-8 классов.</w:t>
      </w:r>
    </w:p>
    <w:p w:rsidR="008B0BFB" w:rsidRDefault="008B0BFB" w:rsidP="008B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646"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 дискуссии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академических часа.</w:t>
      </w:r>
    </w:p>
    <w:p w:rsidR="008B0BFB" w:rsidRPr="001D6872" w:rsidRDefault="008B0BFB" w:rsidP="008B0B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6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дискуссии</w:t>
      </w:r>
      <w:r w:rsidRPr="001D6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научить учащихся аргументировано и спокойно отстаивать свою точку зрения и постараться убедить оппонентов, используя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меющуюся информацию по проблеме, что тиграм необходимо помогать выживать.</w:t>
      </w:r>
    </w:p>
    <w:p w:rsidR="008B0BFB" w:rsidRDefault="008B0BFB" w:rsidP="008B0BFB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0BFB" w:rsidRPr="00934F0F" w:rsidRDefault="008B0BFB" w:rsidP="00934F0F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F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F615AC">
        <w:rPr>
          <w:rFonts w:ascii="Times New Roman" w:hAnsi="Times New Roman" w:cs="Times New Roman"/>
          <w:sz w:val="28"/>
          <w:szCs w:val="28"/>
        </w:rPr>
        <w:t>Изложение проблемы:</w:t>
      </w:r>
      <w:r w:rsidRPr="00F6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Дальнего Востока, обитает амурский тигр, один из самых малочисленных представителей семейства кошачьих и единственный из тигров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освоивший жизнь в снегах. Такого достояния нет ни в одной стране мира. Эти благородные животные занесены в Красную книгу. </w:t>
      </w:r>
      <w:r w:rsidRPr="007E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деятельности ученых, популяцию амурского тигра удалось стабилизировать, но этот редкий и малоизученный вид по прежнему требует к себе повышенного внимания. Мы, хабаровчане, не должны остаться равнодушными к проблеме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этого уникального животного. </w:t>
      </w:r>
    </w:p>
    <w:p w:rsidR="00A41486" w:rsidRPr="00DC5795" w:rsidRDefault="008B0BFB" w:rsidP="00FA150D">
      <w:pPr>
        <w:pStyle w:val="a3"/>
        <w:numPr>
          <w:ilvl w:val="0"/>
          <w:numId w:val="1"/>
        </w:numPr>
      </w:pPr>
      <w:r w:rsidRPr="00DC5795">
        <w:rPr>
          <w:rFonts w:ascii="Times New Roman" w:hAnsi="Times New Roman" w:cs="Times New Roman"/>
          <w:sz w:val="28"/>
          <w:szCs w:val="28"/>
        </w:rPr>
        <w:t>Для того, чтобы закрепить знания, ребята получили домашнее задание:</w:t>
      </w:r>
      <w:r w:rsidR="00A41486" w:rsidRPr="00DC5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486" w:rsidRPr="00DC5795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A41486" w:rsidRPr="00DC5795">
        <w:rPr>
          <w:rFonts w:ascii="Times New Roman" w:hAnsi="Times New Roman" w:cs="Times New Roman"/>
          <w:sz w:val="28"/>
          <w:szCs w:val="28"/>
        </w:rPr>
        <w:t xml:space="preserve"> как можно больше об экологии тигров, чтобы не только сохранить, но и развить способы бесконфликтного сосуществования тигра и человека, </w:t>
      </w:r>
      <w:r w:rsidR="00F615AC">
        <w:rPr>
          <w:rFonts w:ascii="Times New Roman" w:hAnsi="Times New Roman" w:cs="Times New Roman"/>
          <w:sz w:val="28"/>
          <w:szCs w:val="28"/>
        </w:rPr>
        <w:t>вспомнить все что изучали</w:t>
      </w:r>
      <w:r w:rsidR="00A41486" w:rsidRPr="00DC5795">
        <w:rPr>
          <w:rFonts w:ascii="Times New Roman" w:hAnsi="Times New Roman" w:cs="Times New Roman"/>
          <w:sz w:val="28"/>
          <w:szCs w:val="28"/>
        </w:rPr>
        <w:t xml:space="preserve"> о тигре</w:t>
      </w:r>
    </w:p>
    <w:p w:rsidR="00143F7F" w:rsidRPr="00DC5795" w:rsidRDefault="00143F7F" w:rsidP="003E6DD6">
      <w:pPr>
        <w:pStyle w:val="a3"/>
        <w:numPr>
          <w:ilvl w:val="0"/>
          <w:numId w:val="1"/>
        </w:numPr>
      </w:pPr>
      <w:r w:rsidRPr="00DC5795">
        <w:rPr>
          <w:rFonts w:ascii="Times New Roman" w:hAnsi="Times New Roman" w:cs="Times New Roman"/>
          <w:sz w:val="28"/>
          <w:szCs w:val="28"/>
        </w:rPr>
        <w:t>Учащиеся разбиваются</w:t>
      </w:r>
      <w:r w:rsidR="00F615AC">
        <w:rPr>
          <w:rFonts w:ascii="Times New Roman" w:hAnsi="Times New Roman" w:cs="Times New Roman"/>
          <w:sz w:val="28"/>
          <w:szCs w:val="28"/>
        </w:rPr>
        <w:t xml:space="preserve"> на 5 групп: жители дальневосточного поселка, сотрудники МЧС, ученые, тигры, охотники</w:t>
      </w:r>
      <w:r w:rsidRPr="00DC5795">
        <w:rPr>
          <w:rFonts w:ascii="Times New Roman" w:hAnsi="Times New Roman" w:cs="Times New Roman"/>
          <w:sz w:val="28"/>
          <w:szCs w:val="28"/>
        </w:rPr>
        <w:t xml:space="preserve"> (могут оформить </w:t>
      </w:r>
      <w:proofErr w:type="spellStart"/>
      <w:r w:rsidRPr="00DC5795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DC5795">
        <w:rPr>
          <w:rFonts w:ascii="Times New Roman" w:hAnsi="Times New Roman" w:cs="Times New Roman"/>
          <w:sz w:val="28"/>
          <w:szCs w:val="28"/>
        </w:rPr>
        <w:t xml:space="preserve"> с надписями команд</w:t>
      </w:r>
      <w:r w:rsidR="00F615AC">
        <w:rPr>
          <w:rFonts w:ascii="Times New Roman" w:hAnsi="Times New Roman" w:cs="Times New Roman"/>
          <w:sz w:val="28"/>
          <w:szCs w:val="28"/>
        </w:rPr>
        <w:t>)</w:t>
      </w:r>
    </w:p>
    <w:p w:rsidR="008B0BFB" w:rsidRPr="00DC5795" w:rsidRDefault="008B0BFB" w:rsidP="00F615AC">
      <w:pPr>
        <w:ind w:left="360"/>
      </w:pPr>
      <w:r w:rsidRPr="00F615AC">
        <w:rPr>
          <w:rFonts w:ascii="Times New Roman" w:hAnsi="Times New Roman" w:cs="Times New Roman"/>
          <w:sz w:val="28"/>
          <w:szCs w:val="28"/>
        </w:rPr>
        <w:t xml:space="preserve"> </w:t>
      </w:r>
      <w:r w:rsidRPr="00F615AC">
        <w:rPr>
          <w:rFonts w:ascii="Times New Roman" w:hAnsi="Times New Roman" w:cs="Times New Roman"/>
          <w:b/>
          <w:bCs/>
          <w:sz w:val="28"/>
          <w:szCs w:val="28"/>
        </w:rPr>
        <w:t>Предлагается установить правила поведения во время дискуссии</w:t>
      </w:r>
      <w:r w:rsidRPr="00F6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FB" w:rsidRPr="00DC5795" w:rsidRDefault="008B0BFB" w:rsidP="008B0B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Я критикую идеи, а не людей</w:t>
      </w:r>
    </w:p>
    <w:p w:rsidR="008B0BFB" w:rsidRPr="00DC5795" w:rsidRDefault="008B0BFB" w:rsidP="008B0B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Моя цель не в том, чтобы “победить”, а в том, чтобы прийти к наилучшему решению</w:t>
      </w:r>
    </w:p>
    <w:p w:rsidR="008B0BFB" w:rsidRPr="00DC5795" w:rsidRDefault="008B0BFB" w:rsidP="008B0B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Я побуждаю каждого из участников к тому, чтобы участвовать в обсуждении</w:t>
      </w:r>
    </w:p>
    <w:p w:rsidR="008B0BFB" w:rsidRPr="00DC5795" w:rsidRDefault="008B0BFB" w:rsidP="008B0B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Я выслушиваю соображения каждого, даже если я с ними не согласен</w:t>
      </w:r>
    </w:p>
    <w:p w:rsidR="008B0BFB" w:rsidRPr="00DC5795" w:rsidRDefault="008B0BFB" w:rsidP="008B0B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Я сначала выясняю все и</w:t>
      </w:r>
      <w:r w:rsidR="00F615AC">
        <w:rPr>
          <w:rFonts w:ascii="Times New Roman" w:hAnsi="Times New Roman" w:cs="Times New Roman"/>
          <w:sz w:val="28"/>
          <w:szCs w:val="28"/>
        </w:rPr>
        <w:t>деи и факты, относящиеся к разным</w:t>
      </w:r>
      <w:r w:rsidRPr="00DC5795">
        <w:rPr>
          <w:rFonts w:ascii="Times New Roman" w:hAnsi="Times New Roman" w:cs="Times New Roman"/>
          <w:sz w:val="28"/>
          <w:szCs w:val="28"/>
        </w:rPr>
        <w:t xml:space="preserve"> позициям</w:t>
      </w:r>
    </w:p>
    <w:p w:rsidR="008B0BFB" w:rsidRPr="00DC5795" w:rsidRDefault="008B0BFB" w:rsidP="008B0B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Я стремлюсь осмыслить и понять взгляды на проблему</w:t>
      </w:r>
    </w:p>
    <w:p w:rsidR="008B0BFB" w:rsidRPr="00DC5795" w:rsidRDefault="008B0BFB" w:rsidP="008B0BF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Я изменяю свою точку зрения под воздействием фактов и убедительных аргументов</w:t>
      </w:r>
    </w:p>
    <w:p w:rsidR="008B0BFB" w:rsidRPr="00DC5795" w:rsidRDefault="008B0BFB" w:rsidP="008B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Ведущий:</w:t>
      </w:r>
    </w:p>
    <w:p w:rsidR="00143F7F" w:rsidRPr="00DC5795" w:rsidRDefault="008B0BFB" w:rsidP="00143F7F">
      <w:pPr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Предлагаю начать</w:t>
      </w:r>
      <w:r w:rsidR="00143F7F" w:rsidRPr="00DC5795">
        <w:rPr>
          <w:rFonts w:ascii="Times New Roman" w:hAnsi="Times New Roman" w:cs="Times New Roman"/>
          <w:sz w:val="28"/>
          <w:szCs w:val="28"/>
        </w:rPr>
        <w:t xml:space="preserve"> работу.</w:t>
      </w:r>
      <w:r w:rsidRPr="00DC5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FB" w:rsidRPr="00DC5795" w:rsidRDefault="008B0BFB" w:rsidP="00143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hAnsi="Times New Roman" w:cs="Times New Roman"/>
          <w:sz w:val="28"/>
          <w:szCs w:val="28"/>
        </w:rPr>
        <w:t>Предлагаются вопросы для обсуждения.</w:t>
      </w:r>
      <w:r w:rsidR="00DC5795"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</w:t>
      </w:r>
      <w:r w:rsid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соображения, а через определенное время </w:t>
      </w:r>
      <w:r w:rsidR="00DC5795"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обсудим”.</w:t>
      </w:r>
    </w:p>
    <w:p w:rsidR="008B0BFB" w:rsidRPr="00DC5795" w:rsidRDefault="00143F7F" w:rsidP="008B0BFB">
      <w:pPr>
        <w:pStyle w:val="a3"/>
        <w:numPr>
          <w:ilvl w:val="0"/>
          <w:numId w:val="4"/>
        </w:numPr>
        <w:spacing w:line="240" w:lineRule="auto"/>
        <w:ind w:left="714" w:hanging="357"/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живется тигру в дальневосточной тайге</w:t>
      </w:r>
      <w:r w:rsid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43F7F" w:rsidRPr="00DC5795" w:rsidRDefault="00DC5795" w:rsidP="00122A23">
      <w:pPr>
        <w:pStyle w:val="a3"/>
        <w:numPr>
          <w:ilvl w:val="0"/>
          <w:numId w:val="4"/>
        </w:numPr>
        <w:spacing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>Я считаю, что нужно запрет</w:t>
      </w:r>
      <w:r w:rsidR="00143F7F" w:rsidRPr="00DC5795">
        <w:rPr>
          <w:rFonts w:ascii="Times New Roman" w:hAnsi="Times New Roman" w:cs="Times New Roman"/>
          <w:sz w:val="28"/>
          <w:szCs w:val="28"/>
        </w:rPr>
        <w:t xml:space="preserve">ить использовать тигров в цирке. Как вы аргументируете </w:t>
      </w:r>
    </w:p>
    <w:p w:rsidR="00DC5795" w:rsidRPr="00DC5795" w:rsidRDefault="00DC5795" w:rsidP="00122A23">
      <w:pPr>
        <w:pStyle w:val="a3"/>
        <w:numPr>
          <w:ilvl w:val="0"/>
          <w:numId w:val="4"/>
        </w:numPr>
        <w:spacing w:line="240" w:lineRule="auto"/>
        <w:ind w:left="714" w:hanging="357"/>
      </w:pPr>
      <w:r>
        <w:rPr>
          <w:rFonts w:ascii="Times New Roman" w:hAnsi="Times New Roman" w:cs="Times New Roman"/>
          <w:sz w:val="28"/>
          <w:szCs w:val="28"/>
        </w:rPr>
        <w:t>Не надо в зоопарках содержать тигров.</w:t>
      </w:r>
    </w:p>
    <w:p w:rsidR="00DC5795" w:rsidRPr="00DC5795" w:rsidRDefault="00143F7F" w:rsidP="00B674F3">
      <w:pPr>
        <w:pStyle w:val="a3"/>
        <w:numPr>
          <w:ilvl w:val="0"/>
          <w:numId w:val="4"/>
        </w:numPr>
        <w:spacing w:line="240" w:lineRule="auto"/>
        <w:ind w:left="714" w:hanging="357"/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 опаснее медведя. Так ли это</w:t>
      </w:r>
      <w:r w:rsidR="00DC5795"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5795" w:rsidRPr="00DC5795" w:rsidRDefault="00DC5795" w:rsidP="00DC5795">
      <w:pPr>
        <w:pStyle w:val="a3"/>
        <w:numPr>
          <w:ilvl w:val="0"/>
          <w:numId w:val="4"/>
        </w:numPr>
        <w:spacing w:line="240" w:lineRule="auto"/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 слышал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охотников утверждение «Если в тайге перебить всех тигров, то другим животным жить будет лучше. Сохранить или уничтожить тигров живущих в природе.</w:t>
      </w:r>
    </w:p>
    <w:p w:rsidR="008B0BFB" w:rsidRPr="00DC5795" w:rsidRDefault="008B0BFB" w:rsidP="008B0B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участниками мнениями</w:t>
      </w:r>
      <w:r w:rsidR="00DC5795"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вопросу. Цель </w:t>
      </w: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собрать максимум мнений, идей, предложений, соотнося их друг с другом; </w:t>
      </w:r>
    </w:p>
    <w:p w:rsidR="008B0BFB" w:rsidRPr="00DC5795" w:rsidRDefault="008B0BFB" w:rsidP="008B0BFB">
      <w:pPr>
        <w:rPr>
          <w:rFonts w:ascii="Times New Roman" w:hAnsi="Times New Roman" w:cs="Times New Roman"/>
          <w:b/>
          <w:sz w:val="28"/>
          <w:szCs w:val="28"/>
        </w:rPr>
      </w:pPr>
      <w:r w:rsidRPr="00DC5795">
        <w:rPr>
          <w:rFonts w:ascii="Times New Roman" w:hAnsi="Times New Roman" w:cs="Times New Roman"/>
          <w:b/>
          <w:sz w:val="28"/>
          <w:szCs w:val="28"/>
        </w:rPr>
        <w:t xml:space="preserve">Алгоритм дискуссии: </w:t>
      </w:r>
    </w:p>
    <w:p w:rsidR="008B0BFB" w:rsidRPr="00DC5795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1.</w:t>
      </w:r>
      <w:r w:rsidRPr="00DC5795">
        <w:rPr>
          <w:rFonts w:ascii="Times New Roman" w:hAnsi="Times New Roman" w:cs="Times New Roman"/>
          <w:sz w:val="28"/>
          <w:szCs w:val="28"/>
        </w:rPr>
        <w:tab/>
        <w:t>группы располагаются в пространстве кабинета по кр</w:t>
      </w:r>
      <w:r w:rsidR="00DC5795" w:rsidRPr="00DC5795">
        <w:rPr>
          <w:rFonts w:ascii="Times New Roman" w:hAnsi="Times New Roman" w:cs="Times New Roman"/>
          <w:sz w:val="28"/>
          <w:szCs w:val="28"/>
        </w:rPr>
        <w:t>угу. У каждой группы «своя аргументы</w:t>
      </w:r>
      <w:r w:rsidRPr="00DC5795">
        <w:rPr>
          <w:rFonts w:ascii="Times New Roman" w:hAnsi="Times New Roman" w:cs="Times New Roman"/>
          <w:sz w:val="28"/>
          <w:szCs w:val="28"/>
        </w:rPr>
        <w:t>». В</w:t>
      </w:r>
      <w:r w:rsidR="00DC5795" w:rsidRPr="00DC5795">
        <w:rPr>
          <w:rFonts w:ascii="Times New Roman" w:hAnsi="Times New Roman" w:cs="Times New Roman"/>
          <w:sz w:val="28"/>
          <w:szCs w:val="28"/>
        </w:rPr>
        <w:t>ыдается</w:t>
      </w:r>
      <w:r w:rsidRPr="00DC5795">
        <w:rPr>
          <w:rFonts w:ascii="Times New Roman" w:hAnsi="Times New Roman" w:cs="Times New Roman"/>
          <w:sz w:val="28"/>
          <w:szCs w:val="28"/>
        </w:rPr>
        <w:t xml:space="preserve"> один лист бумаги формат А2 с вопросами, проблемой и дается время на обсуждение данной проблемы. Дискуссия в </w:t>
      </w:r>
      <w:proofErr w:type="spellStart"/>
      <w:r w:rsidRPr="00DC5795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DC5795">
        <w:rPr>
          <w:rFonts w:ascii="Times New Roman" w:hAnsi="Times New Roman" w:cs="Times New Roman"/>
          <w:sz w:val="28"/>
          <w:szCs w:val="28"/>
        </w:rPr>
        <w:t xml:space="preserve"> заканчивается записью общего решения на листе бумаги; фиксируя свое мнение на этом листе. Ребятам предложено несколько вопросов для обсуждения</w:t>
      </w:r>
    </w:p>
    <w:p w:rsidR="008B0BFB" w:rsidRPr="00DC5795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3.</w:t>
      </w:r>
      <w:r w:rsidRPr="00DC5795">
        <w:rPr>
          <w:rFonts w:ascii="Times New Roman" w:hAnsi="Times New Roman" w:cs="Times New Roman"/>
          <w:sz w:val="28"/>
          <w:szCs w:val="28"/>
        </w:rPr>
        <w:tab/>
        <w:t>по окончании работы каждой группе дается время на анализ и консолидацию (согласование) записанных на нем точек зрения или решений;</w:t>
      </w:r>
    </w:p>
    <w:p w:rsidR="008B0BFB" w:rsidRPr="00DC5795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4.</w:t>
      </w:r>
      <w:r w:rsidRPr="00DC5795">
        <w:rPr>
          <w:rFonts w:ascii="Times New Roman" w:hAnsi="Times New Roman" w:cs="Times New Roman"/>
          <w:sz w:val="28"/>
          <w:szCs w:val="28"/>
        </w:rPr>
        <w:tab/>
        <w:t>группы озвучивают результаты своей работы;</w:t>
      </w:r>
    </w:p>
    <w:p w:rsidR="008B0BFB" w:rsidRPr="00DC5795" w:rsidRDefault="008B0BFB" w:rsidP="008B0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95">
        <w:rPr>
          <w:rFonts w:ascii="Times New Roman" w:hAnsi="Times New Roman" w:cs="Times New Roman"/>
          <w:sz w:val="28"/>
          <w:szCs w:val="28"/>
        </w:rPr>
        <w:t>5.</w:t>
      </w:r>
      <w:r w:rsidRPr="00DC5795">
        <w:rPr>
          <w:rFonts w:ascii="Times New Roman" w:hAnsi="Times New Roman" w:cs="Times New Roman"/>
          <w:sz w:val="28"/>
          <w:szCs w:val="28"/>
        </w:rPr>
        <w:tab/>
        <w:t>подводятся итоги, анализируется работа групп учащимися и педагогом.</w:t>
      </w:r>
    </w:p>
    <w:p w:rsidR="008B0BFB" w:rsidRPr="00DC5795" w:rsidRDefault="008B0BFB" w:rsidP="008B0B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подготовил вопросы для ведения дискуссии: «Что изменится?»</w:t>
      </w:r>
      <w:r w:rsidR="00DC5795"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произошло, если бы...?»)</w:t>
      </w:r>
    </w:p>
    <w:p w:rsidR="008B0BFB" w:rsidRPr="00DC5795" w:rsidRDefault="008B0BFB" w:rsidP="008B0B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будет верно?</w:t>
      </w:r>
    </w:p>
    <w:p w:rsidR="008B0BFB" w:rsidRPr="00DC5795" w:rsidRDefault="008B0BFB" w:rsidP="008B0B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наиболее выражено?</w:t>
      </w:r>
    </w:p>
    <w:p w:rsidR="008B0BFB" w:rsidRPr="00DC5795" w:rsidRDefault="008B0BFB" w:rsidP="008B0B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 в каких ситуациях это чаще всего происходит? </w:t>
      </w:r>
    </w:p>
    <w:p w:rsidR="008B0BFB" w:rsidRPr="00DC5795" w:rsidRDefault="008B0BFB" w:rsidP="008B0B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показать, что это верно</w:t>
      </w:r>
    </w:p>
    <w:p w:rsidR="008B0BFB" w:rsidRPr="00DC5795" w:rsidRDefault="008B0BFB" w:rsidP="008B0BFB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сказал, что это лучше. Чем лучше?</w:t>
      </w:r>
    </w:p>
    <w:p w:rsidR="008B0BFB" w:rsidRPr="00DC5795" w:rsidRDefault="008B0BFB" w:rsidP="008B0B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чём именно это проявляется? </w:t>
      </w:r>
    </w:p>
    <w:p w:rsidR="008B0BFB" w:rsidRPr="00DC5795" w:rsidRDefault="008B0BFB" w:rsidP="008B0B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имеешь в виду, когда говоришь...? </w:t>
      </w:r>
    </w:p>
    <w:p w:rsidR="008B0BFB" w:rsidRPr="00DC5795" w:rsidRDefault="008B0BFB" w:rsidP="008B0B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hAnsi="Times New Roman" w:cs="Times New Roman"/>
          <w:sz w:val="28"/>
          <w:szCs w:val="28"/>
        </w:rPr>
        <w:t xml:space="preserve"> </w:t>
      </w: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всё? Вы уверены в вашем тезисе?</w:t>
      </w:r>
    </w:p>
    <w:p w:rsidR="008B0BFB" w:rsidRPr="00DC5795" w:rsidRDefault="008B0BFB" w:rsidP="008B0B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дискуссии один из участников задаёт вопрос ведущему. Последний может обратиться с этим вопросом к группе (вопрос-эстафета) или к самому этому участнику (вопрос-эхо).</w:t>
      </w:r>
    </w:p>
    <w:p w:rsidR="008B0BFB" w:rsidRPr="00F615AC" w:rsidRDefault="008B0BFB" w:rsidP="008B0B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значимых (сенсационных) новостей</w:t>
      </w:r>
      <w:r w:rsidR="00DC5795" w:rsidRPr="00F6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(тигр и козел живут вместе. Что это</w:t>
      </w:r>
      <w:r w:rsidR="00A0660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615AC" w:rsidRPr="00F6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- обеспечить каждому возможность высказаться, поддерживать и стимулировать работу наименее активных участников с помощью вопросов (“А как вы считаете?”, “Вы удовлетворены таким объяснением?”, “Вы согласны с данной точкой зрения?”, “Нам очень бы хотелось услышать ваше мнение” и т.д.);</w:t>
      </w:r>
    </w:p>
    <w:p w:rsidR="008B0BFB" w:rsidRPr="003C652A" w:rsidRDefault="008B0BFB" w:rsidP="008B0BFB">
      <w:pPr>
        <w:pStyle w:val="a4"/>
        <w:spacing w:line="360" w:lineRule="atLeast"/>
        <w:jc w:val="both"/>
        <w:rPr>
          <w:sz w:val="28"/>
          <w:szCs w:val="28"/>
        </w:rPr>
      </w:pPr>
      <w:bookmarkStart w:id="0" w:name="_GoBack"/>
      <w:bookmarkEnd w:id="0"/>
      <w:r w:rsidRPr="003C652A">
        <w:rPr>
          <w:sz w:val="28"/>
          <w:szCs w:val="28"/>
        </w:rPr>
        <w:t>Выводы:</w:t>
      </w:r>
    </w:p>
    <w:p w:rsidR="00A06600" w:rsidRPr="003C652A" w:rsidRDefault="00A06600" w:rsidP="008B0BFB">
      <w:pPr>
        <w:pStyle w:val="a4"/>
        <w:spacing w:line="360" w:lineRule="atLeast"/>
        <w:jc w:val="both"/>
        <w:rPr>
          <w:sz w:val="28"/>
          <w:szCs w:val="28"/>
        </w:rPr>
      </w:pPr>
      <w:r w:rsidRPr="003C652A">
        <w:rPr>
          <w:sz w:val="28"/>
          <w:szCs w:val="28"/>
        </w:rPr>
        <w:t>Успешное решение проблемы сохранения амурского тигра может быть только при комплексном подходе: научные, социальные исследования, совершенствование правовой базы</w:t>
      </w:r>
      <w:r w:rsidR="003C652A" w:rsidRPr="003C652A">
        <w:rPr>
          <w:sz w:val="28"/>
          <w:szCs w:val="28"/>
        </w:rPr>
        <w:t xml:space="preserve">, работа природоохранных организаций. И чем раньше наше дети смогут всесторонне рассмотреть вопрос, аргументировать его, тем успешнее будет решаться проблема </w:t>
      </w:r>
      <w:proofErr w:type="spellStart"/>
      <w:r w:rsidR="003C652A" w:rsidRPr="003C652A">
        <w:rPr>
          <w:sz w:val="28"/>
          <w:szCs w:val="28"/>
        </w:rPr>
        <w:t>сохраниения</w:t>
      </w:r>
      <w:proofErr w:type="spellEnd"/>
      <w:r w:rsidR="003C652A" w:rsidRPr="003C652A">
        <w:rPr>
          <w:sz w:val="28"/>
          <w:szCs w:val="28"/>
        </w:rPr>
        <w:t xml:space="preserve"> амурского тигра.</w:t>
      </w:r>
    </w:p>
    <w:p w:rsidR="008B0BFB" w:rsidRPr="00F615AC" w:rsidRDefault="008B0BFB" w:rsidP="008B0BFB">
      <w:pPr>
        <w:rPr>
          <w:rFonts w:ascii="Times New Roman" w:hAnsi="Times New Roman" w:cs="Times New Roman"/>
          <w:b/>
          <w:sz w:val="28"/>
          <w:szCs w:val="28"/>
        </w:rPr>
      </w:pPr>
      <w:r w:rsidRPr="00F615AC">
        <w:rPr>
          <w:rFonts w:ascii="Times New Roman" w:hAnsi="Times New Roman" w:cs="Times New Roman"/>
          <w:b/>
          <w:sz w:val="28"/>
          <w:szCs w:val="28"/>
        </w:rPr>
        <w:t>В помощь педагогу при подготовки дискуссии:</w:t>
      </w:r>
    </w:p>
    <w:p w:rsidR="008B0BFB" w:rsidRPr="00F615AC" w:rsidRDefault="008B0BFB" w:rsidP="008B0BFB">
      <w:pPr>
        <w:rPr>
          <w:rFonts w:ascii="Times New Roman" w:hAnsi="Times New Roman" w:cs="Times New Roman"/>
          <w:b/>
          <w:sz w:val="28"/>
          <w:szCs w:val="28"/>
        </w:rPr>
      </w:pPr>
      <w:r w:rsidRPr="00F615AC">
        <w:rPr>
          <w:rFonts w:ascii="Times New Roman" w:hAnsi="Times New Roman" w:cs="Times New Roman"/>
          <w:b/>
          <w:sz w:val="28"/>
          <w:szCs w:val="28"/>
        </w:rPr>
        <w:t xml:space="preserve">Приемы, повышающие эффективность группового обсуждения: 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r w:rsidRPr="00F615AC">
        <w:rPr>
          <w:rFonts w:ascii="Times New Roman" w:hAnsi="Times New Roman" w:cs="Times New Roman"/>
          <w:sz w:val="28"/>
          <w:szCs w:val="28"/>
        </w:rPr>
        <w:tab/>
        <w:t>Уточняющие вопросы побуждают четче оформлять и аргументировать мысли (“Что вы имеете в виду, когда говорите, что…?”, “Как вы докажете, что это верно?”);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r w:rsidRPr="00F615AC">
        <w:rPr>
          <w:rFonts w:ascii="Times New Roman" w:hAnsi="Times New Roman" w:cs="Times New Roman"/>
          <w:sz w:val="28"/>
          <w:szCs w:val="28"/>
        </w:rPr>
        <w:tab/>
        <w:t>Парафраз – повторение ведущим высказывания, чтобы стимулировать переосмысление и уточнение сказанного (“Вы говорите, что…?”, “Я так вас понял?”);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r w:rsidRPr="00F615AC">
        <w:rPr>
          <w:rFonts w:ascii="Times New Roman" w:hAnsi="Times New Roman" w:cs="Times New Roman"/>
          <w:sz w:val="28"/>
          <w:szCs w:val="28"/>
        </w:rPr>
        <w:tab/>
        <w:t>Демонстрация непонимания – побуждение учащихся повторить, уточнить суждение (“Я не совсем понимаю, что вы имеете в виду. Уточните, пожалуйста”);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F615AC">
        <w:rPr>
          <w:rFonts w:ascii="Times New Roman" w:hAnsi="Times New Roman" w:cs="Times New Roman"/>
          <w:sz w:val="28"/>
          <w:szCs w:val="28"/>
        </w:rPr>
        <w:tab/>
        <w:t>“</w:t>
      </w:r>
      <w:proofErr w:type="gramEnd"/>
      <w:r w:rsidRPr="00F615AC">
        <w:rPr>
          <w:rFonts w:ascii="Times New Roman" w:hAnsi="Times New Roman" w:cs="Times New Roman"/>
          <w:sz w:val="28"/>
          <w:szCs w:val="28"/>
        </w:rPr>
        <w:t>Сомнение” – позволяет отсеивать слабые и непродуманные высказывания (“Так ли это?”, “Вы уверены в том, что говорите?”);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F615AC">
        <w:rPr>
          <w:rFonts w:ascii="Times New Roman" w:hAnsi="Times New Roman" w:cs="Times New Roman"/>
          <w:sz w:val="28"/>
          <w:szCs w:val="28"/>
        </w:rPr>
        <w:tab/>
        <w:t>“</w:t>
      </w:r>
      <w:proofErr w:type="gramEnd"/>
      <w:r w:rsidRPr="00F615AC">
        <w:rPr>
          <w:rFonts w:ascii="Times New Roman" w:hAnsi="Times New Roman" w:cs="Times New Roman"/>
          <w:sz w:val="28"/>
          <w:szCs w:val="28"/>
        </w:rPr>
        <w:t>Альтернатива” – ведущий предлагает другую точку зрения, акцентирует внимание на противоположном подходе;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F615AC">
        <w:rPr>
          <w:rFonts w:ascii="Times New Roman" w:hAnsi="Times New Roman" w:cs="Times New Roman"/>
          <w:sz w:val="28"/>
          <w:szCs w:val="28"/>
        </w:rPr>
        <w:tab/>
        <w:t>“</w:t>
      </w:r>
      <w:proofErr w:type="gramEnd"/>
      <w:r w:rsidRPr="00F615AC">
        <w:rPr>
          <w:rFonts w:ascii="Times New Roman" w:hAnsi="Times New Roman" w:cs="Times New Roman"/>
          <w:sz w:val="28"/>
          <w:szCs w:val="28"/>
        </w:rPr>
        <w:t>Доведение до абсурда” – ведущий соглашается с высказанным утверждением, а затем делает из него абсурдные выводы;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F615AC">
        <w:rPr>
          <w:rFonts w:ascii="Times New Roman" w:hAnsi="Times New Roman" w:cs="Times New Roman"/>
          <w:sz w:val="28"/>
          <w:szCs w:val="28"/>
        </w:rPr>
        <w:tab/>
        <w:t>“</w:t>
      </w:r>
      <w:proofErr w:type="gramEnd"/>
      <w:r w:rsidRPr="00F615AC">
        <w:rPr>
          <w:rFonts w:ascii="Times New Roman" w:hAnsi="Times New Roman" w:cs="Times New Roman"/>
          <w:sz w:val="28"/>
          <w:szCs w:val="28"/>
        </w:rPr>
        <w:t>Задевающее утверждение” - ведущий высказывает суждение, заведомо зная, что оно вызовет резкую реакцию и несогласие участников, стремление опровергнуть данное суждение и изложить свою точку зрения;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F615AC">
        <w:rPr>
          <w:rFonts w:ascii="Times New Roman" w:hAnsi="Times New Roman" w:cs="Times New Roman"/>
          <w:sz w:val="28"/>
          <w:szCs w:val="28"/>
        </w:rPr>
        <w:tab/>
        <w:t>“</w:t>
      </w:r>
      <w:proofErr w:type="gramEnd"/>
      <w:r w:rsidRPr="00F615AC">
        <w:rPr>
          <w:rFonts w:ascii="Times New Roman" w:hAnsi="Times New Roman" w:cs="Times New Roman"/>
          <w:sz w:val="28"/>
          <w:szCs w:val="28"/>
        </w:rPr>
        <w:t>Нет-стратегия” - ведущий отрицает высказывания участников, не обосновывая свое отрицание (“Этого не может быть”).</w:t>
      </w:r>
    </w:p>
    <w:p w:rsidR="008B0BFB" w:rsidRPr="008C651D" w:rsidRDefault="008B0BFB" w:rsidP="008C651D">
      <w:pPr>
        <w:rPr>
          <w:b/>
          <w:bCs/>
        </w:rPr>
      </w:pPr>
      <w:r w:rsidRPr="00F615AC">
        <w:rPr>
          <w:b/>
          <w:bCs/>
        </w:rPr>
        <w:t xml:space="preserve"> </w:t>
      </w:r>
      <w:r w:rsidRPr="00F615AC">
        <w:rPr>
          <w:rFonts w:ascii="Times New Roman" w:hAnsi="Times New Roman" w:cs="Times New Roman"/>
          <w:b/>
          <w:bCs/>
          <w:sz w:val="28"/>
          <w:szCs w:val="28"/>
        </w:rPr>
        <w:t>Рекомендации для участников выдаются перед началом дискуссии: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ab/>
        <w:t xml:space="preserve"> Когда вы участвуете в споре, в дискуссии, от вас хотят услышать четкое обоснованное мнение. Вы можете стремиться убедить или переубедить, или просто сообщить свою позицию.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Чтобы ваше выступление было кратким и ясным, можно воспользоваться ПОПС-формулой:</w:t>
      </w:r>
    </w:p>
    <w:p w:rsidR="008B0BFB" w:rsidRPr="00F615AC" w:rsidRDefault="008B0BFB" w:rsidP="008B0BFB">
      <w:pPr>
        <w:rPr>
          <w:rFonts w:ascii="Times New Roman" w:hAnsi="Times New Roman" w:cs="Times New Roman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П – позиция (в чем заключается ваша точка зрения) – Я считаю, что…</w:t>
      </w:r>
      <w:r w:rsidRPr="00F615AC">
        <w:rPr>
          <w:rFonts w:ascii="Times New Roman" w:hAnsi="Times New Roman" w:cs="Times New Roman"/>
          <w:sz w:val="28"/>
          <w:szCs w:val="28"/>
        </w:rPr>
        <w:br/>
        <w:t>О – обоснование (на чем вы основываетесь, довод в поддержку вашей позиции) - …потому, что…</w:t>
      </w:r>
      <w:r w:rsidRPr="00F615AC">
        <w:rPr>
          <w:rFonts w:ascii="Times New Roman" w:hAnsi="Times New Roman" w:cs="Times New Roman"/>
          <w:sz w:val="28"/>
          <w:szCs w:val="28"/>
        </w:rPr>
        <w:br/>
        <w:t>П – пример (факты, иллюстрирующие ваш довод) - …например…</w:t>
      </w:r>
      <w:r w:rsidRPr="00F615AC">
        <w:rPr>
          <w:rFonts w:ascii="Times New Roman" w:hAnsi="Times New Roman" w:cs="Times New Roman"/>
          <w:sz w:val="28"/>
          <w:szCs w:val="28"/>
        </w:rPr>
        <w:br/>
        <w:t>С – следствие (вывод, что надо сделать, призыв к принятию вашей позиции) -…поэтому….</w:t>
      </w:r>
    </w:p>
    <w:p w:rsidR="00934F0F" w:rsidRPr="00934F0F" w:rsidRDefault="008B0BFB" w:rsidP="00934F0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615AC">
        <w:rPr>
          <w:rFonts w:ascii="Times New Roman" w:hAnsi="Times New Roman" w:cs="Times New Roman"/>
          <w:sz w:val="28"/>
          <w:szCs w:val="28"/>
        </w:rPr>
        <w:t>Все ваше выступление, таким образом, может состоять из двух-четырех предложений и занимать 1-2 минуты.</w:t>
      </w:r>
    </w:p>
    <w:sectPr w:rsidR="00934F0F" w:rsidRPr="0093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5D3"/>
    <w:multiLevelType w:val="hybridMultilevel"/>
    <w:tmpl w:val="44D62E44"/>
    <w:lvl w:ilvl="0" w:tplc="DB247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BCD"/>
    <w:multiLevelType w:val="multilevel"/>
    <w:tmpl w:val="DAAA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13558"/>
    <w:multiLevelType w:val="hybridMultilevel"/>
    <w:tmpl w:val="2AB60194"/>
    <w:lvl w:ilvl="0" w:tplc="EC94A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F410F"/>
    <w:multiLevelType w:val="multilevel"/>
    <w:tmpl w:val="4C4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FB"/>
    <w:rsid w:val="00143F7F"/>
    <w:rsid w:val="002D08C7"/>
    <w:rsid w:val="003C652A"/>
    <w:rsid w:val="0060720A"/>
    <w:rsid w:val="008B0BFB"/>
    <w:rsid w:val="008C651D"/>
    <w:rsid w:val="00934F0F"/>
    <w:rsid w:val="00A06600"/>
    <w:rsid w:val="00A41486"/>
    <w:rsid w:val="00DC5795"/>
    <w:rsid w:val="00E9430F"/>
    <w:rsid w:val="00F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5F8F-96DC-4EDE-B283-FCEEEA28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FB"/>
    <w:pPr>
      <w:ind w:left="720"/>
      <w:contextualSpacing/>
    </w:pPr>
  </w:style>
  <w:style w:type="paragraph" w:styleId="a4">
    <w:name w:val="Normal (Web)"/>
    <w:basedOn w:val="a"/>
    <w:semiHidden/>
    <w:rsid w:val="008B0BFB"/>
    <w:pPr>
      <w:spacing w:before="96" w:after="192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2017-02-13T01:20:00Z</dcterms:created>
  <dcterms:modified xsi:type="dcterms:W3CDTF">2017-07-31T23:34:00Z</dcterms:modified>
</cp:coreProperties>
</file>